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1C" w:rsidRPr="000E54ED" w:rsidRDefault="003F12B5" w:rsidP="00F7541C">
      <w:pPr>
        <w:jc w:val="center"/>
        <w:rPr>
          <w:b/>
          <w:sz w:val="24"/>
        </w:rPr>
      </w:pPr>
      <w:r w:rsidRPr="000E54ED">
        <w:rPr>
          <w:rFonts w:hint="eastAsia"/>
          <w:b/>
          <w:sz w:val="24"/>
        </w:rPr>
        <w:t>鹿児島大学奄美群島拠点「国際島嶼教育研究センター奄美分室」</w:t>
      </w:r>
    </w:p>
    <w:p w:rsidR="003F12B5" w:rsidRPr="000E54ED" w:rsidRDefault="0052611D" w:rsidP="00F7541C">
      <w:pPr>
        <w:jc w:val="center"/>
        <w:rPr>
          <w:b/>
          <w:sz w:val="24"/>
        </w:rPr>
      </w:pPr>
      <w:r w:rsidRPr="000E54ED">
        <w:rPr>
          <w:rFonts w:hint="eastAsia"/>
          <w:b/>
          <w:sz w:val="24"/>
        </w:rPr>
        <w:t>設置</w:t>
      </w:r>
      <w:r w:rsidR="003204A3" w:rsidRPr="000E54ED">
        <w:rPr>
          <w:rFonts w:hint="eastAsia"/>
          <w:b/>
          <w:sz w:val="24"/>
        </w:rPr>
        <w:t>記念式・記念講演会</w:t>
      </w:r>
    </w:p>
    <w:p w:rsidR="00007825" w:rsidRDefault="00007825"/>
    <w:p w:rsidR="00007825" w:rsidRPr="00007825" w:rsidRDefault="00007825" w:rsidP="00007825">
      <w:r>
        <w:rPr>
          <w:rFonts w:hint="eastAsia"/>
        </w:rPr>
        <w:t>日時　　平成</w:t>
      </w:r>
      <w:r>
        <w:rPr>
          <w:rFonts w:hint="eastAsia"/>
        </w:rPr>
        <w:t>27</w:t>
      </w:r>
      <w:r>
        <w:rPr>
          <w:rFonts w:hint="eastAsia"/>
        </w:rPr>
        <w:t>年</w:t>
      </w:r>
      <w:r>
        <w:rPr>
          <w:rFonts w:hint="eastAsia"/>
        </w:rPr>
        <w:t>4</w:t>
      </w:r>
      <w:r>
        <w:rPr>
          <w:rFonts w:hint="eastAsia"/>
        </w:rPr>
        <w:t>月</w:t>
      </w:r>
      <w:r>
        <w:rPr>
          <w:rFonts w:hint="eastAsia"/>
        </w:rPr>
        <w:t>25</w:t>
      </w:r>
      <w:r>
        <w:rPr>
          <w:rFonts w:hint="eastAsia"/>
        </w:rPr>
        <w:t xml:space="preserve">日（土）　</w:t>
      </w:r>
    </w:p>
    <w:p w:rsidR="00007825" w:rsidRDefault="00007825" w:rsidP="00007825">
      <w:r>
        <w:rPr>
          <w:rFonts w:hint="eastAsia"/>
        </w:rPr>
        <w:t>会場　　看板上掲及び奄美分室見学（</w:t>
      </w:r>
      <w:r w:rsidR="002C22D1">
        <w:rPr>
          <w:rFonts w:hint="eastAsia"/>
        </w:rPr>
        <w:t>午前中</w:t>
      </w:r>
      <w:r>
        <w:rPr>
          <w:rFonts w:hint="eastAsia"/>
        </w:rPr>
        <w:t>）</w:t>
      </w:r>
    </w:p>
    <w:p w:rsidR="00007825" w:rsidRDefault="00007825" w:rsidP="00007825">
      <w:pPr>
        <w:ind w:firstLineChars="600" w:firstLine="1260"/>
      </w:pPr>
      <w:r>
        <w:rPr>
          <w:rFonts w:hint="eastAsia"/>
        </w:rPr>
        <w:t>国際島嶼教育研究センター奄美分室　奄美市名瀬柳町</w:t>
      </w:r>
      <w:r>
        <w:rPr>
          <w:rFonts w:hint="eastAsia"/>
        </w:rPr>
        <w:t>2-1</w:t>
      </w:r>
      <w:r>
        <w:rPr>
          <w:rFonts w:hint="eastAsia"/>
        </w:rPr>
        <w:t>（旧名瀬保健所跡）</w:t>
      </w:r>
    </w:p>
    <w:p w:rsidR="00007825" w:rsidRDefault="00007825" w:rsidP="00007825">
      <w:pPr>
        <w:ind w:firstLineChars="400" w:firstLine="840"/>
      </w:pPr>
      <w:r>
        <w:rPr>
          <w:rFonts w:hint="eastAsia"/>
        </w:rPr>
        <w:t>設置記念式</w:t>
      </w:r>
      <w:r w:rsidR="00424834">
        <w:rPr>
          <w:rFonts w:hint="eastAsia"/>
        </w:rPr>
        <w:t>・記念講演会</w:t>
      </w:r>
      <w:r>
        <w:rPr>
          <w:rFonts w:hint="eastAsia"/>
        </w:rPr>
        <w:t>（</w:t>
      </w:r>
      <w:r>
        <w:rPr>
          <w:rFonts w:hint="eastAsia"/>
        </w:rPr>
        <w:t>15</w:t>
      </w:r>
      <w:r>
        <w:rPr>
          <w:rFonts w:hint="eastAsia"/>
        </w:rPr>
        <w:t>時</w:t>
      </w:r>
      <w:r>
        <w:rPr>
          <w:rFonts w:hint="eastAsia"/>
        </w:rPr>
        <w:t>00</w:t>
      </w:r>
      <w:r>
        <w:rPr>
          <w:rFonts w:hint="eastAsia"/>
        </w:rPr>
        <w:t>分～）</w:t>
      </w:r>
    </w:p>
    <w:p w:rsidR="00007825" w:rsidRDefault="00007825" w:rsidP="00007825">
      <w:pPr>
        <w:ind w:firstLineChars="600" w:firstLine="1260"/>
      </w:pPr>
      <w:r>
        <w:rPr>
          <w:rFonts w:hint="eastAsia"/>
        </w:rPr>
        <w:t>奄美観光ホテル</w:t>
      </w:r>
      <w:r w:rsidR="00BC2F10">
        <w:rPr>
          <w:rFonts w:hint="eastAsia"/>
        </w:rPr>
        <w:t xml:space="preserve">　</w:t>
      </w:r>
      <w:r>
        <w:rPr>
          <w:rFonts w:hint="eastAsia"/>
        </w:rPr>
        <w:t>奄美市名瀬港町</w:t>
      </w:r>
      <w:r>
        <w:rPr>
          <w:rFonts w:hint="eastAsia"/>
        </w:rPr>
        <w:t>2-10</w:t>
      </w:r>
      <w:r>
        <w:rPr>
          <w:rFonts w:hint="eastAsia"/>
        </w:rPr>
        <w:t>（</w:t>
      </w:r>
      <w:r>
        <w:rPr>
          <w:rFonts w:hint="eastAsia"/>
        </w:rPr>
        <w:t>0997-52-2221</w:t>
      </w:r>
      <w:r>
        <w:rPr>
          <w:rFonts w:hint="eastAsia"/>
        </w:rPr>
        <w:t>）</w:t>
      </w:r>
    </w:p>
    <w:p w:rsidR="00007825" w:rsidRPr="00BC2F10" w:rsidRDefault="00007825"/>
    <w:p w:rsidR="000E54ED" w:rsidRDefault="000E54ED"/>
    <w:p w:rsidR="009F5EBE" w:rsidRDefault="009F5EBE" w:rsidP="009F5EBE">
      <w:pPr>
        <w:ind w:firstLineChars="100" w:firstLine="210"/>
      </w:pPr>
      <w:r>
        <w:rPr>
          <w:rFonts w:hint="eastAsia"/>
        </w:rPr>
        <w:t>奄美群島は社会・文化</w:t>
      </w:r>
      <w:r w:rsidR="00FF17D8">
        <w:rPr>
          <w:rFonts w:hint="eastAsia"/>
        </w:rPr>
        <w:t>・</w:t>
      </w:r>
      <w:r>
        <w:rPr>
          <w:rFonts w:hint="eastAsia"/>
        </w:rPr>
        <w:t>生物学的に多様性の高い地域で、今後世界自然遺産登録を目指す地域でもあり、世界的に注目を集めている地域です。一方、グローバルに、かつ急速に世界の経済</w:t>
      </w:r>
      <w:r w:rsidR="0005229C">
        <w:rPr>
          <w:rFonts w:hint="eastAsia"/>
        </w:rPr>
        <w:t xml:space="preserve">　　　</w:t>
      </w:r>
      <w:r>
        <w:rPr>
          <w:rFonts w:hint="eastAsia"/>
        </w:rPr>
        <w:t>社会や自然環境が変化しており、奄美群島の文化と自然の多様性の保全とその多様性維持機構の解明は急務です。</w:t>
      </w:r>
    </w:p>
    <w:p w:rsidR="00CF08CA" w:rsidRPr="0065410A" w:rsidRDefault="003F12B5" w:rsidP="00CF08CA">
      <w:pPr>
        <w:ind w:firstLineChars="100" w:firstLine="210"/>
      </w:pPr>
      <w:r w:rsidRPr="003F12B5">
        <w:rPr>
          <w:rFonts w:hint="eastAsia"/>
        </w:rPr>
        <w:t>このたび、</w:t>
      </w:r>
      <w:r w:rsidR="009F5EBE">
        <w:rPr>
          <w:rFonts w:hint="eastAsia"/>
        </w:rPr>
        <w:t>鹿児島大学</w:t>
      </w:r>
      <w:r w:rsidR="0052611D">
        <w:rPr>
          <w:rFonts w:hint="eastAsia"/>
        </w:rPr>
        <w:t>国際島嶼教育研究センター</w:t>
      </w:r>
      <w:r w:rsidRPr="003F12B5">
        <w:rPr>
          <w:rFonts w:hint="eastAsia"/>
        </w:rPr>
        <w:t>は、文化・社会・生物の多様な地域として</w:t>
      </w:r>
      <w:r w:rsidR="0005229C">
        <w:rPr>
          <w:rFonts w:hint="eastAsia"/>
        </w:rPr>
        <w:t xml:space="preserve">　　　</w:t>
      </w:r>
      <w:r w:rsidRPr="003F12B5">
        <w:rPr>
          <w:rFonts w:hint="eastAsia"/>
        </w:rPr>
        <w:t>グローバルに発展してきている奄美群島で急務とされる多様性維持機構の解明と保全のため、</w:t>
      </w:r>
      <w:r w:rsidR="0005229C">
        <w:rPr>
          <w:rFonts w:hint="eastAsia"/>
        </w:rPr>
        <w:t xml:space="preserve">　</w:t>
      </w:r>
      <w:bookmarkStart w:id="0" w:name="_GoBack"/>
      <w:bookmarkEnd w:id="0"/>
      <w:r w:rsidR="009F5EBE">
        <w:rPr>
          <w:rFonts w:hint="eastAsia"/>
        </w:rPr>
        <w:t>平成</w:t>
      </w:r>
      <w:r w:rsidR="009F5EBE">
        <w:rPr>
          <w:rFonts w:hint="eastAsia"/>
        </w:rPr>
        <w:t>27</w:t>
      </w:r>
      <w:r w:rsidR="009F5EBE">
        <w:rPr>
          <w:rFonts w:hint="eastAsia"/>
        </w:rPr>
        <w:t>年</w:t>
      </w:r>
      <w:r w:rsidR="009F5EBE">
        <w:rPr>
          <w:rFonts w:hint="eastAsia"/>
        </w:rPr>
        <w:t>4</w:t>
      </w:r>
      <w:r w:rsidR="009F5EBE">
        <w:rPr>
          <w:rFonts w:hint="eastAsia"/>
        </w:rPr>
        <w:t>月</w:t>
      </w:r>
      <w:r w:rsidR="009F5EBE">
        <w:rPr>
          <w:rFonts w:hint="eastAsia"/>
        </w:rPr>
        <w:t>1</w:t>
      </w:r>
      <w:r w:rsidR="003204A3">
        <w:rPr>
          <w:rFonts w:hint="eastAsia"/>
        </w:rPr>
        <w:t>日に奄美市</w:t>
      </w:r>
      <w:r w:rsidR="009F5EBE">
        <w:rPr>
          <w:rFonts w:hint="eastAsia"/>
        </w:rPr>
        <w:t>に国際島嶼教育研究センター奄美分室を設置します。これに伴い、以下のような</w:t>
      </w:r>
      <w:r w:rsidR="00424834">
        <w:rPr>
          <w:rFonts w:hint="eastAsia"/>
        </w:rPr>
        <w:t>設置記念式・記念講演会</w:t>
      </w:r>
      <w:r w:rsidR="009F5EBE" w:rsidRPr="0065410A">
        <w:rPr>
          <w:rFonts w:hint="eastAsia"/>
        </w:rPr>
        <w:t>を行います。</w:t>
      </w:r>
    </w:p>
    <w:p w:rsidR="00CF08CA" w:rsidRDefault="00CF08CA" w:rsidP="00CF08CA">
      <w:pPr>
        <w:ind w:firstLineChars="100" w:firstLine="210"/>
      </w:pPr>
      <w:r w:rsidRPr="0065410A">
        <w:rPr>
          <w:rFonts w:hint="eastAsia"/>
        </w:rPr>
        <w:t>多数の方のご参加をお待ちしております</w:t>
      </w:r>
      <w:r>
        <w:rPr>
          <w:rFonts w:hint="eastAsia"/>
        </w:rPr>
        <w:t>。</w:t>
      </w:r>
    </w:p>
    <w:p w:rsidR="00007825" w:rsidRDefault="00007825" w:rsidP="00007825"/>
    <w:p w:rsidR="00424834" w:rsidRDefault="00424834" w:rsidP="00007825"/>
    <w:p w:rsidR="00007825" w:rsidRDefault="00007825" w:rsidP="00007825">
      <w:r>
        <w:rPr>
          <w:rFonts w:hint="eastAsia"/>
        </w:rPr>
        <w:t>○看板上掲及び奄美分室見学（</w:t>
      </w:r>
      <w:r w:rsidR="002C22D1">
        <w:rPr>
          <w:rFonts w:hint="eastAsia"/>
        </w:rPr>
        <w:t>午前中</w:t>
      </w:r>
      <w:r>
        <w:rPr>
          <w:rFonts w:hint="eastAsia"/>
        </w:rPr>
        <w:t>）</w:t>
      </w:r>
    </w:p>
    <w:p w:rsidR="00007825" w:rsidRPr="00007825" w:rsidRDefault="00007825" w:rsidP="00007825"/>
    <w:p w:rsidR="00007825" w:rsidRDefault="00007825" w:rsidP="00007825">
      <w:r>
        <w:rPr>
          <w:rFonts w:hint="eastAsia"/>
        </w:rPr>
        <w:t>○設置記念式</w:t>
      </w:r>
      <w:r w:rsidR="00424834">
        <w:rPr>
          <w:rFonts w:hint="eastAsia"/>
        </w:rPr>
        <w:t>・記念講演会</w:t>
      </w:r>
      <w:r>
        <w:rPr>
          <w:rFonts w:hint="eastAsia"/>
        </w:rPr>
        <w:t>（</w:t>
      </w:r>
      <w:r w:rsidR="00424834">
        <w:rPr>
          <w:rFonts w:hint="eastAsia"/>
        </w:rPr>
        <w:t>15</w:t>
      </w:r>
      <w:r>
        <w:rPr>
          <w:rFonts w:hint="eastAsia"/>
        </w:rPr>
        <w:t>時</w:t>
      </w:r>
      <w:r w:rsidR="00424834">
        <w:rPr>
          <w:rFonts w:hint="eastAsia"/>
        </w:rPr>
        <w:t>00</w:t>
      </w:r>
      <w:r>
        <w:rPr>
          <w:rFonts w:hint="eastAsia"/>
        </w:rPr>
        <w:t>分～）</w:t>
      </w:r>
    </w:p>
    <w:p w:rsidR="00007825" w:rsidRDefault="00007825" w:rsidP="00BC2F10">
      <w:pPr>
        <w:ind w:firstLineChars="100" w:firstLine="210"/>
      </w:pPr>
      <w:r>
        <w:rPr>
          <w:rFonts w:hint="eastAsia"/>
        </w:rPr>
        <w:t>開会</w:t>
      </w:r>
    </w:p>
    <w:p w:rsidR="00007825" w:rsidRDefault="00007825" w:rsidP="00BC2F10">
      <w:pPr>
        <w:ind w:firstLineChars="100" w:firstLine="210"/>
      </w:pPr>
      <w:r>
        <w:rPr>
          <w:rFonts w:hint="eastAsia"/>
        </w:rPr>
        <w:t xml:space="preserve">挨拶　　　　</w:t>
      </w:r>
      <w:r w:rsidR="00B75159">
        <w:rPr>
          <w:rFonts w:hint="eastAsia"/>
        </w:rPr>
        <w:t>前田</w:t>
      </w:r>
      <w:r>
        <w:rPr>
          <w:rFonts w:hint="eastAsia"/>
        </w:rPr>
        <w:t>芳實</w:t>
      </w:r>
      <w:r w:rsidR="00B75159">
        <w:rPr>
          <w:rFonts w:hint="eastAsia"/>
        </w:rPr>
        <w:t xml:space="preserve">　　</w:t>
      </w:r>
      <w:r>
        <w:rPr>
          <w:rFonts w:hint="eastAsia"/>
        </w:rPr>
        <w:t>（</w:t>
      </w:r>
      <w:r w:rsidR="00B75159">
        <w:rPr>
          <w:rFonts w:hint="eastAsia"/>
        </w:rPr>
        <w:t>鹿児島大</w:t>
      </w:r>
      <w:r>
        <w:rPr>
          <w:rFonts w:hint="eastAsia"/>
        </w:rPr>
        <w:t>学長）</w:t>
      </w:r>
    </w:p>
    <w:p w:rsidR="00007825" w:rsidRDefault="00007825" w:rsidP="00007825">
      <w:r>
        <w:rPr>
          <w:rFonts w:hint="eastAsia"/>
        </w:rPr>
        <w:t xml:space="preserve">　</w:t>
      </w:r>
      <w:r w:rsidR="00BC2F10">
        <w:rPr>
          <w:rFonts w:hint="eastAsia"/>
        </w:rPr>
        <w:t xml:space="preserve">　</w:t>
      </w:r>
      <w:r>
        <w:rPr>
          <w:rFonts w:hint="eastAsia"/>
        </w:rPr>
        <w:t xml:space="preserve">　　　　　河合　渓</w:t>
      </w:r>
      <w:r w:rsidR="00B75159">
        <w:rPr>
          <w:rFonts w:hint="eastAsia"/>
        </w:rPr>
        <w:t xml:space="preserve">　　</w:t>
      </w:r>
      <w:r>
        <w:rPr>
          <w:rFonts w:hint="eastAsia"/>
        </w:rPr>
        <w:t>（国際島嶼教育研究センター長）</w:t>
      </w:r>
    </w:p>
    <w:p w:rsidR="00007825" w:rsidRDefault="00007825" w:rsidP="00BC2F10">
      <w:pPr>
        <w:ind w:firstLineChars="100" w:firstLine="210"/>
      </w:pPr>
      <w:r>
        <w:rPr>
          <w:rFonts w:hint="eastAsia"/>
        </w:rPr>
        <w:t>祝辞　　　　朝山　毅</w:t>
      </w:r>
      <w:r w:rsidR="00B75159">
        <w:rPr>
          <w:rFonts w:hint="eastAsia"/>
        </w:rPr>
        <w:t xml:space="preserve">　　</w:t>
      </w:r>
      <w:r w:rsidR="002C22D1">
        <w:rPr>
          <w:rFonts w:hint="eastAsia"/>
        </w:rPr>
        <w:t>（奄美市長、奄美群島広域事務組合管理者）</w:t>
      </w:r>
    </w:p>
    <w:p w:rsidR="00007825" w:rsidRDefault="00007825" w:rsidP="00007825">
      <w:r>
        <w:rPr>
          <w:rFonts w:hint="eastAsia"/>
        </w:rPr>
        <w:t xml:space="preserve">　</w:t>
      </w:r>
      <w:r w:rsidR="00BC2F10">
        <w:rPr>
          <w:rFonts w:hint="eastAsia"/>
        </w:rPr>
        <w:t xml:space="preserve">　</w:t>
      </w:r>
      <w:r>
        <w:rPr>
          <w:rFonts w:hint="eastAsia"/>
        </w:rPr>
        <w:t xml:space="preserve">　　　　　本　重人</w:t>
      </w:r>
      <w:r w:rsidR="00B75159">
        <w:rPr>
          <w:rFonts w:hint="eastAsia"/>
        </w:rPr>
        <w:t xml:space="preserve">　　</w:t>
      </w:r>
      <w:r w:rsidR="002C22D1">
        <w:rPr>
          <w:rFonts w:hint="eastAsia"/>
        </w:rPr>
        <w:t>（鹿児島県大島支庁長）</w:t>
      </w:r>
    </w:p>
    <w:p w:rsidR="00007825" w:rsidRDefault="00007825" w:rsidP="00BC2F10">
      <w:pPr>
        <w:ind w:firstLineChars="100" w:firstLine="210"/>
      </w:pPr>
      <w:r>
        <w:rPr>
          <w:rFonts w:hint="eastAsia"/>
        </w:rPr>
        <w:t>期待と抱負　東</w:t>
      </w:r>
      <w:r w:rsidR="00B75159">
        <w:rPr>
          <w:rFonts w:hint="eastAsia"/>
        </w:rPr>
        <w:t xml:space="preserve">　</w:t>
      </w:r>
      <w:r>
        <w:rPr>
          <w:rFonts w:hint="eastAsia"/>
        </w:rPr>
        <w:t>美佐夫</w:t>
      </w:r>
      <w:r w:rsidR="00B75159">
        <w:rPr>
          <w:rFonts w:hint="eastAsia"/>
        </w:rPr>
        <w:t xml:space="preserve">　</w:t>
      </w:r>
      <w:r w:rsidR="002C22D1">
        <w:rPr>
          <w:rFonts w:hint="eastAsia"/>
        </w:rPr>
        <w:t>（奄美市総務部長）</w:t>
      </w:r>
    </w:p>
    <w:p w:rsidR="00007825" w:rsidRDefault="00007825" w:rsidP="00BC2F10">
      <w:pPr>
        <w:ind w:firstLineChars="700" w:firstLine="1470"/>
      </w:pPr>
      <w:r>
        <w:rPr>
          <w:rFonts w:hint="eastAsia"/>
        </w:rPr>
        <w:t>髙宮広土</w:t>
      </w:r>
      <w:r w:rsidR="00B75159">
        <w:rPr>
          <w:rFonts w:hint="eastAsia"/>
        </w:rPr>
        <w:t xml:space="preserve">　　</w:t>
      </w:r>
      <w:r>
        <w:rPr>
          <w:rFonts w:hint="eastAsia"/>
        </w:rPr>
        <w:t>（国際島嶼教育研究センター教授）</w:t>
      </w:r>
    </w:p>
    <w:p w:rsidR="00B75159" w:rsidRDefault="00007825" w:rsidP="00BC2F10">
      <w:pPr>
        <w:ind w:firstLineChars="100" w:firstLine="210"/>
      </w:pPr>
      <w:r>
        <w:rPr>
          <w:rFonts w:hint="eastAsia"/>
        </w:rPr>
        <w:t xml:space="preserve">記念講演　　</w:t>
      </w:r>
    </w:p>
    <w:p w:rsidR="00007825" w:rsidRDefault="00007825" w:rsidP="00B75159">
      <w:pPr>
        <w:ind w:firstLineChars="400" w:firstLine="840"/>
      </w:pPr>
      <w:r>
        <w:rPr>
          <w:rFonts w:hint="eastAsia"/>
        </w:rPr>
        <w:t>鹿児島大学の奄美群島における生物多様性研究</w:t>
      </w:r>
    </w:p>
    <w:p w:rsidR="00007825" w:rsidRDefault="00007825" w:rsidP="00B75159">
      <w:pPr>
        <w:ind w:firstLineChars="700" w:firstLine="1470"/>
      </w:pPr>
      <w:r>
        <w:rPr>
          <w:rFonts w:hint="eastAsia"/>
        </w:rPr>
        <w:t>鈴木英治</w:t>
      </w:r>
      <w:r w:rsidR="00B75159">
        <w:rPr>
          <w:rFonts w:hint="eastAsia"/>
        </w:rPr>
        <w:t xml:space="preserve">　　</w:t>
      </w:r>
      <w:r>
        <w:rPr>
          <w:rFonts w:hint="eastAsia"/>
        </w:rPr>
        <w:t>（大学院理工学研究科教授）</w:t>
      </w:r>
    </w:p>
    <w:p w:rsidR="00007825" w:rsidRDefault="00007825" w:rsidP="00B75159">
      <w:pPr>
        <w:ind w:firstLineChars="400" w:firstLine="840"/>
      </w:pPr>
      <w:r>
        <w:rPr>
          <w:rFonts w:hint="eastAsia"/>
        </w:rPr>
        <w:t>鹿児島大学における奄美研究の現状と課題―文系の視点から―</w:t>
      </w:r>
    </w:p>
    <w:p w:rsidR="00007825" w:rsidRDefault="00007825" w:rsidP="00007825">
      <w:r>
        <w:rPr>
          <w:rFonts w:hint="eastAsia"/>
        </w:rPr>
        <w:t xml:space="preserve">　</w:t>
      </w:r>
      <w:r w:rsidR="00BC2F10">
        <w:rPr>
          <w:rFonts w:hint="eastAsia"/>
        </w:rPr>
        <w:t xml:space="preserve">　</w:t>
      </w:r>
      <w:r>
        <w:rPr>
          <w:rFonts w:hint="eastAsia"/>
        </w:rPr>
        <w:t xml:space="preserve">　　　　　桑原季雄</w:t>
      </w:r>
      <w:r w:rsidR="00B75159">
        <w:rPr>
          <w:rFonts w:hint="eastAsia"/>
        </w:rPr>
        <w:t xml:space="preserve">　　</w:t>
      </w:r>
      <w:r>
        <w:rPr>
          <w:rFonts w:hint="eastAsia"/>
        </w:rPr>
        <w:t>（法文学部教授）</w:t>
      </w:r>
    </w:p>
    <w:p w:rsidR="00007825" w:rsidRDefault="00007825" w:rsidP="00BC2F10">
      <w:pPr>
        <w:ind w:firstLineChars="100" w:firstLine="210"/>
      </w:pPr>
      <w:r>
        <w:rPr>
          <w:rFonts w:hint="eastAsia"/>
        </w:rPr>
        <w:t>閉会</w:t>
      </w:r>
    </w:p>
    <w:p w:rsidR="00F7541C" w:rsidRDefault="00F7541C" w:rsidP="00007825"/>
    <w:p w:rsidR="00BC2F10" w:rsidRDefault="00BC2F10" w:rsidP="00007825"/>
    <w:p w:rsidR="000E54ED" w:rsidRDefault="000E54ED" w:rsidP="00007825">
      <w:r>
        <w:rPr>
          <w:rFonts w:hint="eastAsia"/>
        </w:rPr>
        <w:t>お</w:t>
      </w:r>
      <w:r w:rsidR="00007825">
        <w:rPr>
          <w:rFonts w:hint="eastAsia"/>
        </w:rPr>
        <w:t>問い合わせ</w:t>
      </w:r>
    </w:p>
    <w:p w:rsidR="00007825" w:rsidRDefault="000E54ED" w:rsidP="000E54ED">
      <w:pPr>
        <w:ind w:firstLineChars="200" w:firstLine="420"/>
      </w:pPr>
      <w:r w:rsidRPr="000E54ED">
        <w:rPr>
          <w:rFonts w:hint="eastAsia"/>
        </w:rPr>
        <w:t xml:space="preserve">鹿児島大学国際島嶼教育研究センター　</w:t>
      </w:r>
      <w:r w:rsidRPr="000E54ED">
        <w:rPr>
          <w:rFonts w:hint="eastAsia"/>
        </w:rPr>
        <w:t xml:space="preserve"> </w:t>
      </w:r>
      <w:r>
        <w:rPr>
          <w:rFonts w:hint="eastAsia"/>
        </w:rPr>
        <w:t xml:space="preserve">　</w:t>
      </w:r>
      <w:r w:rsidRPr="000E54ED">
        <w:rPr>
          <w:rFonts w:hint="eastAsia"/>
        </w:rPr>
        <w:t>電　話：</w:t>
      </w:r>
      <w:r w:rsidRPr="000E54ED">
        <w:rPr>
          <w:rFonts w:hint="eastAsia"/>
        </w:rPr>
        <w:t>099-285-7394</w:t>
      </w:r>
    </w:p>
    <w:p w:rsidR="000E54ED" w:rsidRPr="00F7541C" w:rsidRDefault="000E54ED" w:rsidP="000E54ED">
      <w:pPr>
        <w:ind w:firstLineChars="200" w:firstLine="420"/>
      </w:pPr>
      <w:r w:rsidRPr="000E54ED">
        <w:rPr>
          <w:rFonts w:hint="eastAsia"/>
        </w:rPr>
        <w:t>〒</w:t>
      </w:r>
      <w:r w:rsidRPr="000E54ED">
        <w:rPr>
          <w:rFonts w:hint="eastAsia"/>
        </w:rPr>
        <w:t xml:space="preserve">890-8580 </w:t>
      </w:r>
      <w:r w:rsidRPr="000E54ED">
        <w:rPr>
          <w:rFonts w:hint="eastAsia"/>
        </w:rPr>
        <w:t>鹿児島市郡元</w:t>
      </w:r>
      <w:r w:rsidRPr="000E54ED">
        <w:rPr>
          <w:rFonts w:hint="eastAsia"/>
        </w:rPr>
        <w:t>1-21-24</w:t>
      </w:r>
      <w:r w:rsidRPr="000E54ED">
        <w:rPr>
          <w:rFonts w:hint="eastAsia"/>
        </w:rPr>
        <w:t xml:space="preserve">　</w:t>
      </w:r>
      <w:r>
        <w:rPr>
          <w:rFonts w:hint="eastAsia"/>
        </w:rPr>
        <w:t xml:space="preserve">　　　</w:t>
      </w:r>
      <w:r w:rsidRPr="000E54ED">
        <w:rPr>
          <w:rFonts w:hint="eastAsia"/>
        </w:rPr>
        <w:t>E-mail</w:t>
      </w:r>
      <w:r w:rsidRPr="000E54ED">
        <w:rPr>
          <w:rFonts w:hint="eastAsia"/>
        </w:rPr>
        <w:t>：</w:t>
      </w:r>
      <w:r w:rsidRPr="000E54ED">
        <w:rPr>
          <w:rFonts w:hint="eastAsia"/>
        </w:rPr>
        <w:t>shimaken@cpi.kagoshima-u.ac.jp</w:t>
      </w:r>
    </w:p>
    <w:sectPr w:rsidR="000E54ED" w:rsidRPr="00F7541C" w:rsidSect="000E54ED">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54" w:rsidRDefault="006A3354" w:rsidP="00CA335E">
      <w:r>
        <w:separator/>
      </w:r>
    </w:p>
  </w:endnote>
  <w:endnote w:type="continuationSeparator" w:id="0">
    <w:p w:rsidR="006A3354" w:rsidRDefault="006A3354" w:rsidP="00C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54" w:rsidRDefault="006A3354" w:rsidP="00CA335E">
      <w:r>
        <w:separator/>
      </w:r>
    </w:p>
  </w:footnote>
  <w:footnote w:type="continuationSeparator" w:id="0">
    <w:p w:rsidR="006A3354" w:rsidRDefault="006A3354" w:rsidP="00CA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2060"/>
    <w:multiLevelType w:val="hybridMultilevel"/>
    <w:tmpl w:val="2BF6FF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723C4"/>
    <w:multiLevelType w:val="hybridMultilevel"/>
    <w:tmpl w:val="FCC48A2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82921A2"/>
    <w:multiLevelType w:val="hybridMultilevel"/>
    <w:tmpl w:val="140EA084"/>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B5"/>
    <w:rsid w:val="00007825"/>
    <w:rsid w:val="0005229C"/>
    <w:rsid w:val="000552A2"/>
    <w:rsid w:val="000E54ED"/>
    <w:rsid w:val="002C22D1"/>
    <w:rsid w:val="0031682B"/>
    <w:rsid w:val="003204A3"/>
    <w:rsid w:val="003841B8"/>
    <w:rsid w:val="003967C1"/>
    <w:rsid w:val="003F12B5"/>
    <w:rsid w:val="00424834"/>
    <w:rsid w:val="0052611D"/>
    <w:rsid w:val="00527966"/>
    <w:rsid w:val="0054065D"/>
    <w:rsid w:val="00542EBB"/>
    <w:rsid w:val="00563653"/>
    <w:rsid w:val="005E61FE"/>
    <w:rsid w:val="005E7E54"/>
    <w:rsid w:val="0065410A"/>
    <w:rsid w:val="006A3354"/>
    <w:rsid w:val="006D2AEA"/>
    <w:rsid w:val="006F3247"/>
    <w:rsid w:val="006F4275"/>
    <w:rsid w:val="007757C4"/>
    <w:rsid w:val="007F7B8C"/>
    <w:rsid w:val="0084238F"/>
    <w:rsid w:val="0085618C"/>
    <w:rsid w:val="00874C66"/>
    <w:rsid w:val="009C7E4E"/>
    <w:rsid w:val="009F5EBE"/>
    <w:rsid w:val="00A8773E"/>
    <w:rsid w:val="00AF3207"/>
    <w:rsid w:val="00B75159"/>
    <w:rsid w:val="00BC2F10"/>
    <w:rsid w:val="00C828BB"/>
    <w:rsid w:val="00CA335E"/>
    <w:rsid w:val="00CE6145"/>
    <w:rsid w:val="00CF08CA"/>
    <w:rsid w:val="00F5116A"/>
    <w:rsid w:val="00F65CDD"/>
    <w:rsid w:val="00F7541C"/>
    <w:rsid w:val="00FF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66"/>
    <w:pPr>
      <w:ind w:leftChars="400" w:left="840"/>
    </w:pPr>
  </w:style>
  <w:style w:type="paragraph" w:styleId="a4">
    <w:name w:val="header"/>
    <w:basedOn w:val="a"/>
    <w:link w:val="a5"/>
    <w:uiPriority w:val="99"/>
    <w:unhideWhenUsed/>
    <w:rsid w:val="00CA335E"/>
    <w:pPr>
      <w:tabs>
        <w:tab w:val="center" w:pos="4252"/>
        <w:tab w:val="right" w:pos="8504"/>
      </w:tabs>
      <w:snapToGrid w:val="0"/>
    </w:pPr>
  </w:style>
  <w:style w:type="character" w:customStyle="1" w:styleId="a5">
    <w:name w:val="ヘッダー (文字)"/>
    <w:basedOn w:val="a0"/>
    <w:link w:val="a4"/>
    <w:uiPriority w:val="99"/>
    <w:rsid w:val="00CA335E"/>
  </w:style>
  <w:style w:type="paragraph" w:styleId="a6">
    <w:name w:val="footer"/>
    <w:basedOn w:val="a"/>
    <w:link w:val="a7"/>
    <w:uiPriority w:val="99"/>
    <w:unhideWhenUsed/>
    <w:rsid w:val="00CA335E"/>
    <w:pPr>
      <w:tabs>
        <w:tab w:val="center" w:pos="4252"/>
        <w:tab w:val="right" w:pos="8504"/>
      </w:tabs>
      <w:snapToGrid w:val="0"/>
    </w:pPr>
  </w:style>
  <w:style w:type="character" w:customStyle="1" w:styleId="a7">
    <w:name w:val="フッター (文字)"/>
    <w:basedOn w:val="a0"/>
    <w:link w:val="a6"/>
    <w:uiPriority w:val="99"/>
    <w:rsid w:val="00CA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66"/>
    <w:pPr>
      <w:ind w:leftChars="400" w:left="840"/>
    </w:pPr>
  </w:style>
  <w:style w:type="paragraph" w:styleId="a4">
    <w:name w:val="header"/>
    <w:basedOn w:val="a"/>
    <w:link w:val="a5"/>
    <w:uiPriority w:val="99"/>
    <w:unhideWhenUsed/>
    <w:rsid w:val="00CA335E"/>
    <w:pPr>
      <w:tabs>
        <w:tab w:val="center" w:pos="4252"/>
        <w:tab w:val="right" w:pos="8504"/>
      </w:tabs>
      <w:snapToGrid w:val="0"/>
    </w:pPr>
  </w:style>
  <w:style w:type="character" w:customStyle="1" w:styleId="a5">
    <w:name w:val="ヘッダー (文字)"/>
    <w:basedOn w:val="a0"/>
    <w:link w:val="a4"/>
    <w:uiPriority w:val="99"/>
    <w:rsid w:val="00CA335E"/>
  </w:style>
  <w:style w:type="paragraph" w:styleId="a6">
    <w:name w:val="footer"/>
    <w:basedOn w:val="a"/>
    <w:link w:val="a7"/>
    <w:uiPriority w:val="99"/>
    <w:unhideWhenUsed/>
    <w:rsid w:val="00CA335E"/>
    <w:pPr>
      <w:tabs>
        <w:tab w:val="center" w:pos="4252"/>
        <w:tab w:val="right" w:pos="8504"/>
      </w:tabs>
      <w:snapToGrid w:val="0"/>
    </w:pPr>
  </w:style>
  <w:style w:type="character" w:customStyle="1" w:styleId="a7">
    <w:name w:val="フッター (文字)"/>
    <w:basedOn w:val="a0"/>
    <w:link w:val="a6"/>
    <w:uiPriority w:val="99"/>
    <w:rsid w:val="00CA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kawai</dc:creator>
  <cp:lastModifiedBy>SOTA2014LT02</cp:lastModifiedBy>
  <cp:revision>6</cp:revision>
  <cp:lastPrinted>2015-03-24T04:27:00Z</cp:lastPrinted>
  <dcterms:created xsi:type="dcterms:W3CDTF">2015-03-24T04:18:00Z</dcterms:created>
  <dcterms:modified xsi:type="dcterms:W3CDTF">2015-03-24T04:34:00Z</dcterms:modified>
</cp:coreProperties>
</file>